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IEGE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Banquette de concert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Banquette de concer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49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